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3957" w14:textId="77777777" w:rsidR="00D1488A" w:rsidRDefault="00D1488A" w:rsidP="00D1488A">
      <w:pPr>
        <w:spacing w:before="100" w:beforeAutospacing="1" w:after="100" w:afterAutospacing="1"/>
        <w:rPr>
          <w:rFonts w:ascii="Times New Roman" w:eastAsia="Times New Roman" w:hAnsi="Times New Roman" w:cs="Times New Roman"/>
          <w:b/>
          <w:bCs/>
          <w:kern w:val="0"/>
          <w14:ligatures w14:val="none"/>
        </w:rPr>
      </w:pPr>
      <w:r w:rsidRPr="00D1488A">
        <w:rPr>
          <w:rFonts w:ascii="Times New Roman" w:eastAsia="Times New Roman" w:hAnsi="Times New Roman" w:cs="Times New Roman"/>
          <w:b/>
          <w:bCs/>
          <w:kern w:val="0"/>
          <w14:ligatures w14:val="none"/>
        </w:rPr>
        <w:t>Course Title: Advanced Machine Learning Capstone</w:t>
      </w:r>
    </w:p>
    <w:p w14:paraId="30516A7B" w14:textId="2F748EBE" w:rsidR="00D1488A" w:rsidRDefault="00D1488A" w:rsidP="00D1488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ISM XXXX</w:t>
      </w:r>
    </w:p>
    <w:p w14:paraId="593B200C" w14:textId="494169F9"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Author: Dr. Hemang Subramanian</w:t>
      </w:r>
    </w:p>
    <w:p w14:paraId="2C678125"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Course Description:</w:t>
      </w:r>
      <w:r w:rsidRPr="00D1488A">
        <w:rPr>
          <w:rFonts w:ascii="Times New Roman" w:eastAsia="Times New Roman" w:hAnsi="Times New Roman" w:cs="Times New Roman"/>
          <w:kern w:val="0"/>
          <w14:ligatures w14:val="none"/>
        </w:rPr>
        <w:t xml:space="preserve"> In today’s digital landscape, virtually all organizations heavily depend on information systems. Efficient utilization of these systems requires navigating complex challenges related to the management of people, processes, and technologies. As Advanced Machine Learning (AML) continues to revolutionize industries, mastering its applications and implications is essential for driving innovation and strategic decision-making.</w:t>
      </w:r>
    </w:p>
    <w:p w14:paraId="19D2274F" w14:textId="0943313C"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This course synthesizes and applies your acquired knowledge to examine managerial and technical issues related to Advanced Machine Learning. Through this exploration, we will analyze several award-winning real-world cases, gaining insights into how machine learning models optimize operations, enhance predictive analytics, and create intelligent automation solutions. Additionally, students will engage in two collaborative group projects, applying advanced machine learning techniques to solve complex business problems.</w:t>
      </w:r>
    </w:p>
    <w:p w14:paraId="2E3AC463" w14:textId="77777777" w:rsid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By the end of this course, students will develop a deep understanding of cutting-edge ML algorithms, model optimization strategies, ethical considerations, and real-world deployment challenges. Through discussions, case studies, and hands-on projects, students will be equipped with the knowledge and skills to leverage Advanced Machine Learning effectively in organizational settings.</w:t>
      </w:r>
    </w:p>
    <w:p w14:paraId="2534C39E" w14:textId="77777777" w:rsidR="007D6467" w:rsidRDefault="007D6467" w:rsidP="00D1488A">
      <w:pPr>
        <w:spacing w:before="100" w:beforeAutospacing="1" w:after="100" w:afterAutospacing="1"/>
        <w:rPr>
          <w:rFonts w:ascii="Times New Roman" w:eastAsia="Times New Roman" w:hAnsi="Times New Roman" w:cs="Times New Roman"/>
          <w:kern w:val="0"/>
          <w14:ligatures w14:val="none"/>
        </w:rPr>
      </w:pPr>
    </w:p>
    <w:p w14:paraId="06DB091A" w14:textId="0327080E" w:rsidR="007D6467" w:rsidRPr="00D1488A" w:rsidRDefault="007D6467" w:rsidP="00D1488A">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Prerequisite: QMB4402 – Business Statistics, ISM 4462 – Business Analytics</w:t>
      </w:r>
    </w:p>
    <w:p w14:paraId="1F8CD6C5" w14:textId="77777777" w:rsidR="00D1488A" w:rsidRPr="00D1488A" w:rsidRDefault="00011733" w:rsidP="00D1488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0201792">
          <v:rect id="_x0000_i1027" alt="" style="width:468pt;height:.05pt;mso-width-percent:0;mso-height-percent:0;mso-width-percent:0;mso-height-percent:0" o:hralign="center" o:hrstd="t" o:hr="t" fillcolor="#a0a0a0" stroked="f"/>
        </w:pict>
      </w:r>
    </w:p>
    <w:p w14:paraId="7917FE02" w14:textId="77777777" w:rsidR="00D1488A" w:rsidRPr="00D1488A" w:rsidRDefault="00D1488A" w:rsidP="00D1488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1488A">
        <w:rPr>
          <w:rFonts w:ascii="Times New Roman" w:eastAsia="Times New Roman" w:hAnsi="Times New Roman" w:cs="Times New Roman"/>
          <w:b/>
          <w:bCs/>
          <w:kern w:val="0"/>
          <w:sz w:val="27"/>
          <w:szCs w:val="27"/>
          <w14:ligatures w14:val="none"/>
        </w:rPr>
        <w:t>Course Syllabus</w:t>
      </w:r>
    </w:p>
    <w:p w14:paraId="287886A4"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Week 1-2: Introduction and Clustering Techniques</w:t>
      </w:r>
    </w:p>
    <w:p w14:paraId="32D21B6B" w14:textId="77777777" w:rsidR="00D1488A" w:rsidRPr="00D1488A" w:rsidRDefault="00D1488A" w:rsidP="00D1488A">
      <w:pPr>
        <w:numPr>
          <w:ilvl w:val="0"/>
          <w:numId w:val="1"/>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Overview of Machine Learning Paradigms: Differentiating between supervised, unsupervised, and reinforcement learning.</w:t>
      </w:r>
    </w:p>
    <w:p w14:paraId="4172A98B" w14:textId="77777777" w:rsidR="00D1488A" w:rsidRPr="00D1488A" w:rsidRDefault="00D1488A" w:rsidP="00D1488A">
      <w:pPr>
        <w:numPr>
          <w:ilvl w:val="0"/>
          <w:numId w:val="1"/>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Clustering Fundamentals: </w:t>
      </w:r>
    </w:p>
    <w:p w14:paraId="66DF12E2" w14:textId="77777777" w:rsidR="00D1488A" w:rsidRPr="00D1488A" w:rsidRDefault="00D1488A" w:rsidP="00D1488A">
      <w:pPr>
        <w:numPr>
          <w:ilvl w:val="1"/>
          <w:numId w:val="1"/>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K-Means Clustering: Algorithm mechanics, distance metrics, initialization methods, and practical applications.</w:t>
      </w:r>
    </w:p>
    <w:p w14:paraId="16E45CB1" w14:textId="77777777" w:rsidR="00D1488A" w:rsidRPr="00D1488A" w:rsidRDefault="00D1488A" w:rsidP="00D1488A">
      <w:pPr>
        <w:numPr>
          <w:ilvl w:val="1"/>
          <w:numId w:val="1"/>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Evaluation Metrics: Silhouette score, Davies-Bouldin index, and methods to determine the optimal number of clusters.</w:t>
      </w:r>
    </w:p>
    <w:p w14:paraId="51C4BE0D"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Week 3-5: Advanced Clustering Methods</w:t>
      </w:r>
    </w:p>
    <w:p w14:paraId="03BBEB11" w14:textId="77777777" w:rsidR="00D1488A" w:rsidRPr="00D1488A" w:rsidRDefault="00D1488A" w:rsidP="00D1488A">
      <w:pPr>
        <w:numPr>
          <w:ilvl w:val="0"/>
          <w:numId w:val="2"/>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Hierarchical Clustering: </w:t>
      </w:r>
    </w:p>
    <w:p w14:paraId="5B35A5B2" w14:textId="77777777" w:rsidR="00D1488A" w:rsidRPr="00D1488A" w:rsidRDefault="00D1488A" w:rsidP="00D1488A">
      <w:pPr>
        <w:numPr>
          <w:ilvl w:val="1"/>
          <w:numId w:val="2"/>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lastRenderedPageBreak/>
        <w:t>Agglomerative vs. Divisive Approaches: Strategies and use-cases for each method.</w:t>
      </w:r>
    </w:p>
    <w:p w14:paraId="3422722F" w14:textId="77777777" w:rsidR="00D1488A" w:rsidRPr="00D1488A" w:rsidRDefault="00D1488A" w:rsidP="00D1488A">
      <w:pPr>
        <w:numPr>
          <w:ilvl w:val="1"/>
          <w:numId w:val="2"/>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Linkage Criteria: Single, complete, average, and ward linkage methods.</w:t>
      </w:r>
    </w:p>
    <w:p w14:paraId="28834AB8" w14:textId="77777777" w:rsidR="00D1488A" w:rsidRPr="00D1488A" w:rsidRDefault="00D1488A" w:rsidP="00D1488A">
      <w:pPr>
        <w:numPr>
          <w:ilvl w:val="1"/>
          <w:numId w:val="2"/>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Dendrogram Analysis: Construction, interpretation, and cutting techniques to form clusters.</w:t>
      </w:r>
    </w:p>
    <w:p w14:paraId="4FD63FEC" w14:textId="77777777" w:rsidR="00D1488A" w:rsidRPr="00D1488A" w:rsidRDefault="00D1488A" w:rsidP="00D1488A">
      <w:pPr>
        <w:numPr>
          <w:ilvl w:val="0"/>
          <w:numId w:val="2"/>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Density-Based Clustering: Introduction to DBSCAN and OPTICS algorithms.</w:t>
      </w:r>
    </w:p>
    <w:p w14:paraId="695F1AB9"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Week 6-7: Bayesian Classification</w:t>
      </w:r>
    </w:p>
    <w:p w14:paraId="00910AD2" w14:textId="77777777" w:rsidR="00D1488A" w:rsidRPr="00D1488A" w:rsidRDefault="00D1488A" w:rsidP="00D1488A">
      <w:pPr>
        <w:numPr>
          <w:ilvl w:val="0"/>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Bayesian Theorem Refresher: Foundational principles and their implications in machine learning.</w:t>
      </w:r>
    </w:p>
    <w:p w14:paraId="5758C512" w14:textId="77777777" w:rsidR="00D1488A" w:rsidRPr="00D1488A" w:rsidRDefault="00D1488A" w:rsidP="00D1488A">
      <w:pPr>
        <w:numPr>
          <w:ilvl w:val="0"/>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Naive Bayes Classifier: </w:t>
      </w:r>
    </w:p>
    <w:p w14:paraId="038D38E2" w14:textId="77777777" w:rsidR="00D1488A" w:rsidRPr="00D1488A" w:rsidRDefault="00D1488A" w:rsidP="00D1488A">
      <w:pPr>
        <w:numPr>
          <w:ilvl w:val="1"/>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Assumptions and Variants: Gaussian, Multinomial, and Bernoulli models.</w:t>
      </w:r>
    </w:p>
    <w:p w14:paraId="5BCBDFE9" w14:textId="77777777" w:rsidR="00D1488A" w:rsidRPr="00D1488A" w:rsidRDefault="00D1488A" w:rsidP="00D1488A">
      <w:pPr>
        <w:numPr>
          <w:ilvl w:val="1"/>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Practical Applications: Spam detection, sentiment analysis, and text classification.</w:t>
      </w:r>
    </w:p>
    <w:p w14:paraId="3759D51F" w14:textId="77777777" w:rsidR="00D1488A" w:rsidRPr="00D1488A" w:rsidRDefault="00D1488A" w:rsidP="00D1488A">
      <w:pPr>
        <w:numPr>
          <w:ilvl w:val="0"/>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Bayesian Networks: </w:t>
      </w:r>
    </w:p>
    <w:p w14:paraId="0C51DA2F" w14:textId="77777777" w:rsidR="00D1488A" w:rsidRPr="00D1488A" w:rsidRDefault="00D1488A" w:rsidP="00D1488A">
      <w:pPr>
        <w:numPr>
          <w:ilvl w:val="1"/>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Structure Learning: Techniques for constructing network structures from data.</w:t>
      </w:r>
    </w:p>
    <w:p w14:paraId="3B2C0156" w14:textId="77777777" w:rsidR="00D1488A" w:rsidRPr="00D1488A" w:rsidRDefault="00D1488A" w:rsidP="00D1488A">
      <w:pPr>
        <w:numPr>
          <w:ilvl w:val="1"/>
          <w:numId w:val="3"/>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Inference Techniques: Exact methods (variable elimination) and approximate methods (Monte Carlo simulations).</w:t>
      </w:r>
    </w:p>
    <w:p w14:paraId="223C05ED"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Week 8-9: Support Vector Machines and Decision Trees</w:t>
      </w:r>
    </w:p>
    <w:p w14:paraId="73BC2C16" w14:textId="77777777" w:rsidR="00D1488A" w:rsidRPr="00D1488A" w:rsidRDefault="00D1488A" w:rsidP="00D1488A">
      <w:pPr>
        <w:numPr>
          <w:ilvl w:val="0"/>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Support Vector Machines (SVMs):</w:t>
      </w:r>
      <w:r w:rsidRPr="00D1488A">
        <w:rPr>
          <w:rFonts w:ascii="Times New Roman" w:eastAsia="Times New Roman" w:hAnsi="Times New Roman" w:cs="Times New Roman"/>
          <w:kern w:val="0"/>
          <w14:ligatures w14:val="none"/>
        </w:rPr>
        <w:t xml:space="preserve"> </w:t>
      </w:r>
    </w:p>
    <w:p w14:paraId="14F443C7" w14:textId="77777777" w:rsidR="00D1488A" w:rsidRPr="00D1488A" w:rsidRDefault="00D1488A" w:rsidP="00D1488A">
      <w:pPr>
        <w:numPr>
          <w:ilvl w:val="1"/>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Concept of Hyperplanes and Margins: Understanding decision boundaries.</w:t>
      </w:r>
    </w:p>
    <w:p w14:paraId="79D8DF77" w14:textId="77777777" w:rsidR="00D1488A" w:rsidRPr="00D1488A" w:rsidRDefault="00D1488A" w:rsidP="00D1488A">
      <w:pPr>
        <w:numPr>
          <w:ilvl w:val="1"/>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Kernel Trick: Linear vs. non-linear separability and kernel functions.</w:t>
      </w:r>
    </w:p>
    <w:p w14:paraId="1001BE96" w14:textId="77777777" w:rsidR="00D1488A" w:rsidRPr="00D1488A" w:rsidRDefault="00D1488A" w:rsidP="00D1488A">
      <w:pPr>
        <w:numPr>
          <w:ilvl w:val="1"/>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Applications: Image classification, text categorization, and bioinformatics.</w:t>
      </w:r>
    </w:p>
    <w:p w14:paraId="2DF9389D" w14:textId="77777777" w:rsidR="00D1488A" w:rsidRPr="00D1488A" w:rsidRDefault="00D1488A" w:rsidP="00D1488A">
      <w:pPr>
        <w:numPr>
          <w:ilvl w:val="0"/>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Decision Trees:</w:t>
      </w:r>
      <w:r w:rsidRPr="00D1488A">
        <w:rPr>
          <w:rFonts w:ascii="Times New Roman" w:eastAsia="Times New Roman" w:hAnsi="Times New Roman" w:cs="Times New Roman"/>
          <w:kern w:val="0"/>
          <w14:ligatures w14:val="none"/>
        </w:rPr>
        <w:t xml:space="preserve"> </w:t>
      </w:r>
    </w:p>
    <w:p w14:paraId="4CFDBABF" w14:textId="77777777" w:rsidR="00D1488A" w:rsidRPr="00D1488A" w:rsidRDefault="00D1488A" w:rsidP="00D1488A">
      <w:pPr>
        <w:numPr>
          <w:ilvl w:val="1"/>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Tree Construction: Entropy, information gain, and Gini index.</w:t>
      </w:r>
    </w:p>
    <w:p w14:paraId="3CF217D0" w14:textId="77777777" w:rsidR="00D1488A" w:rsidRPr="00D1488A" w:rsidRDefault="00D1488A" w:rsidP="00D1488A">
      <w:pPr>
        <w:numPr>
          <w:ilvl w:val="1"/>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Pruning Techniques: Overfitting prevention strategies.</w:t>
      </w:r>
    </w:p>
    <w:p w14:paraId="2E886C04" w14:textId="77777777" w:rsidR="00D1488A" w:rsidRPr="00D1488A" w:rsidRDefault="00D1488A" w:rsidP="00D1488A">
      <w:pPr>
        <w:numPr>
          <w:ilvl w:val="1"/>
          <w:numId w:val="4"/>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Applications: Customer segmentation, credit risk modeling, and recommendation systems.</w:t>
      </w:r>
    </w:p>
    <w:p w14:paraId="42A4AD0B"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Week 10-11: Convolutional Neural Networks (CNNs)</w:t>
      </w:r>
    </w:p>
    <w:p w14:paraId="428F65CC" w14:textId="77777777" w:rsidR="00D1488A" w:rsidRPr="00D1488A" w:rsidRDefault="00D1488A" w:rsidP="00D1488A">
      <w:pPr>
        <w:numPr>
          <w:ilvl w:val="0"/>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CNN Fundamentals: Specialization for spatial data and image processing.</w:t>
      </w:r>
    </w:p>
    <w:p w14:paraId="1241250B" w14:textId="77777777" w:rsidR="00D1488A" w:rsidRPr="00D1488A" w:rsidRDefault="00D1488A" w:rsidP="00D1488A">
      <w:pPr>
        <w:numPr>
          <w:ilvl w:val="0"/>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Core Components: </w:t>
      </w:r>
    </w:p>
    <w:p w14:paraId="6836D9FB" w14:textId="77777777" w:rsidR="00D1488A" w:rsidRPr="00D1488A" w:rsidRDefault="00D1488A" w:rsidP="00D1488A">
      <w:pPr>
        <w:numPr>
          <w:ilvl w:val="1"/>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Convolutional Layers: Filters, kernels, strides, padding, and feature maps.</w:t>
      </w:r>
    </w:p>
    <w:p w14:paraId="1B555ADC" w14:textId="77777777" w:rsidR="00D1488A" w:rsidRPr="00D1488A" w:rsidRDefault="00D1488A" w:rsidP="00D1488A">
      <w:pPr>
        <w:numPr>
          <w:ilvl w:val="1"/>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Pooling Layers: Max pooling, average pooling, and their roles in dimensionality reduction.</w:t>
      </w:r>
    </w:p>
    <w:p w14:paraId="348B7A3F" w14:textId="77777777" w:rsidR="00D1488A" w:rsidRPr="00D1488A" w:rsidRDefault="00D1488A" w:rsidP="00D1488A">
      <w:pPr>
        <w:numPr>
          <w:ilvl w:val="1"/>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Fully Connected Layers: Transition from feature extraction to classification.</w:t>
      </w:r>
    </w:p>
    <w:p w14:paraId="65DD91EF" w14:textId="77777777" w:rsidR="00D1488A" w:rsidRPr="00D1488A" w:rsidRDefault="00D1488A" w:rsidP="00D1488A">
      <w:pPr>
        <w:numPr>
          <w:ilvl w:val="0"/>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Advanced Topics: </w:t>
      </w:r>
    </w:p>
    <w:p w14:paraId="00346FDF" w14:textId="77777777" w:rsidR="00D1488A" w:rsidRPr="00D1488A" w:rsidRDefault="00D1488A" w:rsidP="00D1488A">
      <w:pPr>
        <w:numPr>
          <w:ilvl w:val="1"/>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Architectures: Study of </w:t>
      </w:r>
      <w:proofErr w:type="spellStart"/>
      <w:r w:rsidRPr="00D1488A">
        <w:rPr>
          <w:rFonts w:ascii="Times New Roman" w:eastAsia="Times New Roman" w:hAnsi="Times New Roman" w:cs="Times New Roman"/>
          <w:kern w:val="0"/>
          <w14:ligatures w14:val="none"/>
        </w:rPr>
        <w:t>LeNet</w:t>
      </w:r>
      <w:proofErr w:type="spellEnd"/>
      <w:r w:rsidRPr="00D1488A">
        <w:rPr>
          <w:rFonts w:ascii="Times New Roman" w:eastAsia="Times New Roman" w:hAnsi="Times New Roman" w:cs="Times New Roman"/>
          <w:kern w:val="0"/>
          <w14:ligatures w14:val="none"/>
        </w:rPr>
        <w:t xml:space="preserve">, </w:t>
      </w:r>
      <w:proofErr w:type="spellStart"/>
      <w:r w:rsidRPr="00D1488A">
        <w:rPr>
          <w:rFonts w:ascii="Times New Roman" w:eastAsia="Times New Roman" w:hAnsi="Times New Roman" w:cs="Times New Roman"/>
          <w:kern w:val="0"/>
          <w14:ligatures w14:val="none"/>
        </w:rPr>
        <w:t>AlexNet</w:t>
      </w:r>
      <w:proofErr w:type="spellEnd"/>
      <w:r w:rsidRPr="00D1488A">
        <w:rPr>
          <w:rFonts w:ascii="Times New Roman" w:eastAsia="Times New Roman" w:hAnsi="Times New Roman" w:cs="Times New Roman"/>
          <w:kern w:val="0"/>
          <w14:ligatures w14:val="none"/>
        </w:rPr>
        <w:t xml:space="preserve">, VGG, </w:t>
      </w:r>
      <w:proofErr w:type="spellStart"/>
      <w:r w:rsidRPr="00D1488A">
        <w:rPr>
          <w:rFonts w:ascii="Times New Roman" w:eastAsia="Times New Roman" w:hAnsi="Times New Roman" w:cs="Times New Roman"/>
          <w:kern w:val="0"/>
          <w14:ligatures w14:val="none"/>
        </w:rPr>
        <w:t>ResNet</w:t>
      </w:r>
      <w:proofErr w:type="spellEnd"/>
      <w:r w:rsidRPr="00D1488A">
        <w:rPr>
          <w:rFonts w:ascii="Times New Roman" w:eastAsia="Times New Roman" w:hAnsi="Times New Roman" w:cs="Times New Roman"/>
          <w:kern w:val="0"/>
          <w14:ligatures w14:val="none"/>
        </w:rPr>
        <w:t>, and their innovations.</w:t>
      </w:r>
    </w:p>
    <w:p w14:paraId="76B45CA8" w14:textId="77777777" w:rsidR="00D1488A" w:rsidRPr="00D1488A" w:rsidRDefault="00D1488A" w:rsidP="00D1488A">
      <w:pPr>
        <w:numPr>
          <w:ilvl w:val="1"/>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Regularization in CNNs: Techniques to prevent overfitting and improve generalization.</w:t>
      </w:r>
    </w:p>
    <w:p w14:paraId="00537E0A" w14:textId="77777777" w:rsidR="00D1488A" w:rsidRPr="00D1488A" w:rsidRDefault="00D1488A" w:rsidP="00D1488A">
      <w:pPr>
        <w:numPr>
          <w:ilvl w:val="1"/>
          <w:numId w:val="5"/>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Transfer Learning: Utilizing pre-trained models for new tasks.</w:t>
      </w:r>
    </w:p>
    <w:p w14:paraId="1E1701CD"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Week 12-13: Recurrent Neural Networks (RNNs)</w:t>
      </w:r>
    </w:p>
    <w:p w14:paraId="73ACE9D7" w14:textId="77777777" w:rsidR="00D1488A" w:rsidRPr="00D1488A" w:rsidRDefault="00D1488A" w:rsidP="00D1488A">
      <w:pPr>
        <w:numPr>
          <w:ilvl w:val="0"/>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lastRenderedPageBreak/>
        <w:t>RNN Essentials: Handling sequential and temporal data.</w:t>
      </w:r>
    </w:p>
    <w:p w14:paraId="4B93D990" w14:textId="77777777" w:rsidR="00D1488A" w:rsidRPr="00D1488A" w:rsidRDefault="00D1488A" w:rsidP="00D1488A">
      <w:pPr>
        <w:numPr>
          <w:ilvl w:val="0"/>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Variants of RNNs: </w:t>
      </w:r>
    </w:p>
    <w:p w14:paraId="020E37EB" w14:textId="77777777" w:rsidR="00D1488A" w:rsidRPr="00D1488A" w:rsidRDefault="00D1488A" w:rsidP="00D1488A">
      <w:pPr>
        <w:numPr>
          <w:ilvl w:val="1"/>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Standard RNNs: Architecture, unfolding, and challenges like vanishing gradients.</w:t>
      </w:r>
    </w:p>
    <w:p w14:paraId="7683D43C" w14:textId="77777777" w:rsidR="00D1488A" w:rsidRPr="00D1488A" w:rsidRDefault="00D1488A" w:rsidP="00D1488A">
      <w:pPr>
        <w:numPr>
          <w:ilvl w:val="1"/>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Long Short-Term Memory (LSTM): Gates, cell states, and capability to capture long-term dependencies.</w:t>
      </w:r>
    </w:p>
    <w:p w14:paraId="3A7205E6" w14:textId="77777777" w:rsidR="00D1488A" w:rsidRPr="00D1488A" w:rsidRDefault="00D1488A" w:rsidP="00D1488A">
      <w:pPr>
        <w:numPr>
          <w:ilvl w:val="1"/>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Gated Recurrent Units (GRU): Simplified gating mechanisms and comparison with LSTMs.</w:t>
      </w:r>
    </w:p>
    <w:p w14:paraId="43591BF3" w14:textId="77777777" w:rsidR="00D1488A" w:rsidRPr="00D1488A" w:rsidRDefault="00D1488A" w:rsidP="00D1488A">
      <w:pPr>
        <w:numPr>
          <w:ilvl w:val="0"/>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Applications: </w:t>
      </w:r>
    </w:p>
    <w:p w14:paraId="4C92197C" w14:textId="77777777" w:rsidR="00D1488A" w:rsidRPr="00D1488A" w:rsidRDefault="00D1488A" w:rsidP="00D1488A">
      <w:pPr>
        <w:numPr>
          <w:ilvl w:val="1"/>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Natural Language Processing: Language modeling, machine translation, and sentiment analysis.</w:t>
      </w:r>
    </w:p>
    <w:p w14:paraId="1BE88C95" w14:textId="77777777" w:rsidR="00D1488A" w:rsidRPr="00D1488A" w:rsidRDefault="00D1488A" w:rsidP="00D1488A">
      <w:pPr>
        <w:numPr>
          <w:ilvl w:val="1"/>
          <w:numId w:val="6"/>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Time-Series Forecasting: Financial data prediction, stock market analysis, and anomaly detection.</w:t>
      </w:r>
    </w:p>
    <w:p w14:paraId="4365DE23" w14:textId="77777777" w:rsidR="00D1488A" w:rsidRPr="00D1488A" w:rsidRDefault="00011733" w:rsidP="00D1488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A350432">
          <v:rect id="_x0000_i1026" alt="" style="width:468pt;height:.05pt;mso-width-percent:0;mso-height-percent:0;mso-width-percent:0;mso-height-percent:0" o:hralign="center" o:hrstd="t" o:hr="t" fillcolor="#a0a0a0" stroked="f"/>
        </w:pict>
      </w:r>
    </w:p>
    <w:p w14:paraId="3607AC6C"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Assessment and Evaluation:</w:t>
      </w:r>
    </w:p>
    <w:p w14:paraId="5F6E7E8E" w14:textId="77777777" w:rsidR="00D1488A" w:rsidRPr="00D1488A" w:rsidRDefault="00D1488A" w:rsidP="00D1488A">
      <w:pPr>
        <w:numPr>
          <w:ilvl w:val="0"/>
          <w:numId w:val="7"/>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Projects (50%)</w:t>
      </w:r>
      <w:r w:rsidRPr="00D1488A">
        <w:rPr>
          <w:rFonts w:ascii="Times New Roman" w:eastAsia="Times New Roman" w:hAnsi="Times New Roman" w:cs="Times New Roman"/>
          <w:kern w:val="0"/>
          <w14:ligatures w14:val="none"/>
        </w:rPr>
        <w:t>: Two group projects applying AML techniques to business challenges.</w:t>
      </w:r>
    </w:p>
    <w:p w14:paraId="2CF9E6D4" w14:textId="77777777" w:rsidR="00D1488A" w:rsidRPr="00D1488A" w:rsidRDefault="00D1488A" w:rsidP="00D1488A">
      <w:pPr>
        <w:numPr>
          <w:ilvl w:val="0"/>
          <w:numId w:val="7"/>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Case Study Analysis (20%)</w:t>
      </w:r>
      <w:r w:rsidRPr="00D1488A">
        <w:rPr>
          <w:rFonts w:ascii="Times New Roman" w:eastAsia="Times New Roman" w:hAnsi="Times New Roman" w:cs="Times New Roman"/>
          <w:kern w:val="0"/>
          <w14:ligatures w14:val="none"/>
        </w:rPr>
        <w:t>: Critical analysis of award-winning ML cases.</w:t>
      </w:r>
    </w:p>
    <w:p w14:paraId="0A19134F" w14:textId="77777777" w:rsidR="00D1488A" w:rsidRPr="00D1488A" w:rsidRDefault="00D1488A" w:rsidP="00D1488A">
      <w:pPr>
        <w:numPr>
          <w:ilvl w:val="0"/>
          <w:numId w:val="7"/>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Participation &amp; Discussions (10%)</w:t>
      </w:r>
      <w:r w:rsidRPr="00D1488A">
        <w:rPr>
          <w:rFonts w:ascii="Times New Roman" w:eastAsia="Times New Roman" w:hAnsi="Times New Roman" w:cs="Times New Roman"/>
          <w:kern w:val="0"/>
          <w14:ligatures w14:val="none"/>
        </w:rPr>
        <w:t>: Engaged participation in class discussions and case studies.</w:t>
      </w:r>
    </w:p>
    <w:p w14:paraId="7F066B54" w14:textId="77777777" w:rsidR="00D1488A" w:rsidRPr="00D1488A" w:rsidRDefault="00D1488A" w:rsidP="00D1488A">
      <w:pPr>
        <w:numPr>
          <w:ilvl w:val="0"/>
          <w:numId w:val="7"/>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Final Exam (20%)</w:t>
      </w:r>
      <w:r w:rsidRPr="00D1488A">
        <w:rPr>
          <w:rFonts w:ascii="Times New Roman" w:eastAsia="Times New Roman" w:hAnsi="Times New Roman" w:cs="Times New Roman"/>
          <w:kern w:val="0"/>
          <w14:ligatures w14:val="none"/>
        </w:rPr>
        <w:t>: Assessment of core concepts, model applications, and ethical considerations.</w:t>
      </w:r>
    </w:p>
    <w:p w14:paraId="3450671C"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b/>
          <w:bCs/>
          <w:kern w:val="0"/>
          <w14:ligatures w14:val="none"/>
        </w:rPr>
        <w:t>Course Materials:</w:t>
      </w:r>
    </w:p>
    <w:p w14:paraId="0B905EBD" w14:textId="77777777" w:rsidR="00D1488A" w:rsidRPr="00D1488A" w:rsidRDefault="00D1488A" w:rsidP="00D1488A">
      <w:pPr>
        <w:numPr>
          <w:ilvl w:val="0"/>
          <w:numId w:val="8"/>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Required readings and supplementary materials will be provided in class.</w:t>
      </w:r>
    </w:p>
    <w:p w14:paraId="3C8F29AA" w14:textId="77777777" w:rsidR="00D1488A" w:rsidRPr="00D1488A" w:rsidRDefault="00D1488A" w:rsidP="00D1488A">
      <w:pPr>
        <w:numPr>
          <w:ilvl w:val="0"/>
          <w:numId w:val="8"/>
        </w:num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 xml:space="preserve">Open-source machine learning libraries such as TensorFlow, </w:t>
      </w:r>
      <w:proofErr w:type="spellStart"/>
      <w:r w:rsidRPr="00D1488A">
        <w:rPr>
          <w:rFonts w:ascii="Times New Roman" w:eastAsia="Times New Roman" w:hAnsi="Times New Roman" w:cs="Times New Roman"/>
          <w:kern w:val="0"/>
          <w14:ligatures w14:val="none"/>
        </w:rPr>
        <w:t>PyTorch</w:t>
      </w:r>
      <w:proofErr w:type="spellEnd"/>
      <w:r w:rsidRPr="00D1488A">
        <w:rPr>
          <w:rFonts w:ascii="Times New Roman" w:eastAsia="Times New Roman" w:hAnsi="Times New Roman" w:cs="Times New Roman"/>
          <w:kern w:val="0"/>
          <w14:ligatures w14:val="none"/>
        </w:rPr>
        <w:t>, and Scikit-learn will be used.</w:t>
      </w:r>
    </w:p>
    <w:p w14:paraId="5B3E30A7" w14:textId="77777777" w:rsidR="00D1488A" w:rsidRPr="00D1488A" w:rsidRDefault="00011733" w:rsidP="00D1488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EEEC8EE">
          <v:rect id="_x0000_i1025" alt="" style="width:468pt;height:.05pt;mso-width-percent:0;mso-height-percent:0;mso-width-percent:0;mso-height-percent:0" o:hralign="center" o:hrstd="t" o:hr="t" fillcolor="#a0a0a0" stroked="f"/>
        </w:pict>
      </w:r>
    </w:p>
    <w:p w14:paraId="7BDD64F6" w14:textId="77777777" w:rsidR="00D1488A" w:rsidRPr="00D1488A" w:rsidRDefault="00D1488A" w:rsidP="00D1488A">
      <w:pPr>
        <w:spacing w:before="100" w:beforeAutospacing="1" w:after="100" w:afterAutospacing="1"/>
        <w:rPr>
          <w:rFonts w:ascii="Times New Roman" w:eastAsia="Times New Roman" w:hAnsi="Times New Roman" w:cs="Times New Roman"/>
          <w:kern w:val="0"/>
          <w14:ligatures w14:val="none"/>
        </w:rPr>
      </w:pPr>
      <w:r w:rsidRPr="00D1488A">
        <w:rPr>
          <w:rFonts w:ascii="Times New Roman" w:eastAsia="Times New Roman" w:hAnsi="Times New Roman" w:cs="Times New Roman"/>
          <w:kern w:val="0"/>
          <w14:ligatures w14:val="none"/>
        </w:rPr>
        <w:t>This syllabus provides a structured pathway to mastering advanced machine learning techniques while bridging the gap between theory and real-world applications. The hands-on projects and discussions will enable students to implement ML models effectively in business and technology domains.</w:t>
      </w:r>
    </w:p>
    <w:p w14:paraId="2F99A2EB" w14:textId="77777777" w:rsidR="00A44977" w:rsidRDefault="00A44977"/>
    <w:sectPr w:rsidR="00A44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23C"/>
    <w:multiLevelType w:val="multilevel"/>
    <w:tmpl w:val="F180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A62D2"/>
    <w:multiLevelType w:val="multilevel"/>
    <w:tmpl w:val="9A74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15EE8"/>
    <w:multiLevelType w:val="multilevel"/>
    <w:tmpl w:val="66A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950A0"/>
    <w:multiLevelType w:val="multilevel"/>
    <w:tmpl w:val="94CCC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42863"/>
    <w:multiLevelType w:val="multilevel"/>
    <w:tmpl w:val="0CC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A4A08"/>
    <w:multiLevelType w:val="multilevel"/>
    <w:tmpl w:val="CB9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6776C"/>
    <w:multiLevelType w:val="multilevel"/>
    <w:tmpl w:val="7AB0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B4E79"/>
    <w:multiLevelType w:val="multilevel"/>
    <w:tmpl w:val="7EA61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710995">
    <w:abstractNumId w:val="7"/>
  </w:num>
  <w:num w:numId="2" w16cid:durableId="1816950769">
    <w:abstractNumId w:val="5"/>
  </w:num>
  <w:num w:numId="3" w16cid:durableId="1469543628">
    <w:abstractNumId w:val="3"/>
  </w:num>
  <w:num w:numId="4" w16cid:durableId="1219824581">
    <w:abstractNumId w:val="0"/>
  </w:num>
  <w:num w:numId="5" w16cid:durableId="671644693">
    <w:abstractNumId w:val="6"/>
  </w:num>
  <w:num w:numId="6" w16cid:durableId="832986412">
    <w:abstractNumId w:val="1"/>
  </w:num>
  <w:num w:numId="7" w16cid:durableId="1056584831">
    <w:abstractNumId w:val="4"/>
  </w:num>
  <w:num w:numId="8" w16cid:durableId="38110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8A"/>
    <w:rsid w:val="00011733"/>
    <w:rsid w:val="00020025"/>
    <w:rsid w:val="00060289"/>
    <w:rsid w:val="00067915"/>
    <w:rsid w:val="00082BF8"/>
    <w:rsid w:val="00084E25"/>
    <w:rsid w:val="0009732C"/>
    <w:rsid w:val="000A29D8"/>
    <w:rsid w:val="000A4B0C"/>
    <w:rsid w:val="000B1C89"/>
    <w:rsid w:val="000C2C55"/>
    <w:rsid w:val="000E5ADC"/>
    <w:rsid w:val="001048C2"/>
    <w:rsid w:val="0011339F"/>
    <w:rsid w:val="00140255"/>
    <w:rsid w:val="00142779"/>
    <w:rsid w:val="00142ED6"/>
    <w:rsid w:val="00142EE2"/>
    <w:rsid w:val="00151D83"/>
    <w:rsid w:val="00153D91"/>
    <w:rsid w:val="00155037"/>
    <w:rsid w:val="001721B8"/>
    <w:rsid w:val="00176933"/>
    <w:rsid w:val="00186627"/>
    <w:rsid w:val="001939DF"/>
    <w:rsid w:val="0019664A"/>
    <w:rsid w:val="001A2202"/>
    <w:rsid w:val="001A78D8"/>
    <w:rsid w:val="001B0695"/>
    <w:rsid w:val="001C5651"/>
    <w:rsid w:val="001C5A90"/>
    <w:rsid w:val="001E4543"/>
    <w:rsid w:val="001F3E8D"/>
    <w:rsid w:val="001F5748"/>
    <w:rsid w:val="002046F9"/>
    <w:rsid w:val="002074D4"/>
    <w:rsid w:val="0023482F"/>
    <w:rsid w:val="002445CA"/>
    <w:rsid w:val="00252339"/>
    <w:rsid w:val="0025340A"/>
    <w:rsid w:val="00260C55"/>
    <w:rsid w:val="00270822"/>
    <w:rsid w:val="00285ADF"/>
    <w:rsid w:val="00285C11"/>
    <w:rsid w:val="00291CD3"/>
    <w:rsid w:val="002931B3"/>
    <w:rsid w:val="002C17BF"/>
    <w:rsid w:val="002C4D59"/>
    <w:rsid w:val="002E2719"/>
    <w:rsid w:val="002F08EC"/>
    <w:rsid w:val="002F3D9C"/>
    <w:rsid w:val="003020FD"/>
    <w:rsid w:val="00305CE3"/>
    <w:rsid w:val="003149D5"/>
    <w:rsid w:val="00317246"/>
    <w:rsid w:val="0032528C"/>
    <w:rsid w:val="00350B83"/>
    <w:rsid w:val="00362D37"/>
    <w:rsid w:val="00371B68"/>
    <w:rsid w:val="003837E2"/>
    <w:rsid w:val="00383A63"/>
    <w:rsid w:val="003D5C92"/>
    <w:rsid w:val="003F08B9"/>
    <w:rsid w:val="003F172D"/>
    <w:rsid w:val="00401043"/>
    <w:rsid w:val="0041244E"/>
    <w:rsid w:val="004248CA"/>
    <w:rsid w:val="00455951"/>
    <w:rsid w:val="00463BD7"/>
    <w:rsid w:val="00465FD2"/>
    <w:rsid w:val="00474583"/>
    <w:rsid w:val="004A55E6"/>
    <w:rsid w:val="004C4BDA"/>
    <w:rsid w:val="004D5294"/>
    <w:rsid w:val="004E5A71"/>
    <w:rsid w:val="004E771B"/>
    <w:rsid w:val="004F0FC9"/>
    <w:rsid w:val="00507C59"/>
    <w:rsid w:val="00526778"/>
    <w:rsid w:val="00552478"/>
    <w:rsid w:val="00555592"/>
    <w:rsid w:val="00571859"/>
    <w:rsid w:val="00575BA7"/>
    <w:rsid w:val="0058617A"/>
    <w:rsid w:val="005916E8"/>
    <w:rsid w:val="0059190E"/>
    <w:rsid w:val="0059473D"/>
    <w:rsid w:val="0059494B"/>
    <w:rsid w:val="00597410"/>
    <w:rsid w:val="005A2944"/>
    <w:rsid w:val="005C5711"/>
    <w:rsid w:val="005D0D24"/>
    <w:rsid w:val="005D7704"/>
    <w:rsid w:val="005F6446"/>
    <w:rsid w:val="00605660"/>
    <w:rsid w:val="00621579"/>
    <w:rsid w:val="00627BF4"/>
    <w:rsid w:val="00633D3D"/>
    <w:rsid w:val="00636B0D"/>
    <w:rsid w:val="00637BE3"/>
    <w:rsid w:val="006412EC"/>
    <w:rsid w:val="00650133"/>
    <w:rsid w:val="0066092D"/>
    <w:rsid w:val="00661439"/>
    <w:rsid w:val="00661DFC"/>
    <w:rsid w:val="0066421B"/>
    <w:rsid w:val="00690562"/>
    <w:rsid w:val="006B3F0D"/>
    <w:rsid w:val="006B4AD5"/>
    <w:rsid w:val="006B4CDC"/>
    <w:rsid w:val="006C4139"/>
    <w:rsid w:val="006E4AAF"/>
    <w:rsid w:val="006F0424"/>
    <w:rsid w:val="00725C1D"/>
    <w:rsid w:val="00762DF0"/>
    <w:rsid w:val="00763DAB"/>
    <w:rsid w:val="00770A23"/>
    <w:rsid w:val="00771246"/>
    <w:rsid w:val="00771CC0"/>
    <w:rsid w:val="0077368C"/>
    <w:rsid w:val="007751CB"/>
    <w:rsid w:val="007D6467"/>
    <w:rsid w:val="007F0B26"/>
    <w:rsid w:val="007F5FA8"/>
    <w:rsid w:val="008031EA"/>
    <w:rsid w:val="00812306"/>
    <w:rsid w:val="008252EE"/>
    <w:rsid w:val="00837AFB"/>
    <w:rsid w:val="008741F3"/>
    <w:rsid w:val="00890CF5"/>
    <w:rsid w:val="008A2F17"/>
    <w:rsid w:val="008E1B6D"/>
    <w:rsid w:val="008E234B"/>
    <w:rsid w:val="008E7195"/>
    <w:rsid w:val="008F4B0A"/>
    <w:rsid w:val="00902DDF"/>
    <w:rsid w:val="0091150E"/>
    <w:rsid w:val="00912632"/>
    <w:rsid w:val="00940B69"/>
    <w:rsid w:val="00952F94"/>
    <w:rsid w:val="00961759"/>
    <w:rsid w:val="00973683"/>
    <w:rsid w:val="00976FDB"/>
    <w:rsid w:val="00990165"/>
    <w:rsid w:val="00996E16"/>
    <w:rsid w:val="009B595C"/>
    <w:rsid w:val="009B5DFA"/>
    <w:rsid w:val="00A00E9A"/>
    <w:rsid w:val="00A120AF"/>
    <w:rsid w:val="00A1460B"/>
    <w:rsid w:val="00A16EE6"/>
    <w:rsid w:val="00A21B15"/>
    <w:rsid w:val="00A24D0B"/>
    <w:rsid w:val="00A276B2"/>
    <w:rsid w:val="00A41938"/>
    <w:rsid w:val="00A44977"/>
    <w:rsid w:val="00A53BA7"/>
    <w:rsid w:val="00A65904"/>
    <w:rsid w:val="00A6734D"/>
    <w:rsid w:val="00A720E1"/>
    <w:rsid w:val="00A77CBE"/>
    <w:rsid w:val="00A82B31"/>
    <w:rsid w:val="00A87E81"/>
    <w:rsid w:val="00A94738"/>
    <w:rsid w:val="00A96A8A"/>
    <w:rsid w:val="00AB04D7"/>
    <w:rsid w:val="00AC04F9"/>
    <w:rsid w:val="00AC35D4"/>
    <w:rsid w:val="00AE2275"/>
    <w:rsid w:val="00AE29B8"/>
    <w:rsid w:val="00AE2AE8"/>
    <w:rsid w:val="00B0504F"/>
    <w:rsid w:val="00B06CF1"/>
    <w:rsid w:val="00B06FB0"/>
    <w:rsid w:val="00B233C0"/>
    <w:rsid w:val="00B255D7"/>
    <w:rsid w:val="00B30151"/>
    <w:rsid w:val="00B36DFD"/>
    <w:rsid w:val="00B6012F"/>
    <w:rsid w:val="00B65C09"/>
    <w:rsid w:val="00BC005A"/>
    <w:rsid w:val="00BC4E39"/>
    <w:rsid w:val="00BD1AA9"/>
    <w:rsid w:val="00BD4429"/>
    <w:rsid w:val="00BD63A7"/>
    <w:rsid w:val="00BE56A3"/>
    <w:rsid w:val="00BF22E9"/>
    <w:rsid w:val="00BF7011"/>
    <w:rsid w:val="00C0370A"/>
    <w:rsid w:val="00C27427"/>
    <w:rsid w:val="00C27668"/>
    <w:rsid w:val="00C30CD7"/>
    <w:rsid w:val="00C41D91"/>
    <w:rsid w:val="00C57A0A"/>
    <w:rsid w:val="00C61F82"/>
    <w:rsid w:val="00C65165"/>
    <w:rsid w:val="00C70CCF"/>
    <w:rsid w:val="00C911E6"/>
    <w:rsid w:val="00CA1048"/>
    <w:rsid w:val="00CA4B73"/>
    <w:rsid w:val="00CB03D0"/>
    <w:rsid w:val="00CB649B"/>
    <w:rsid w:val="00CC3EB9"/>
    <w:rsid w:val="00CF00EF"/>
    <w:rsid w:val="00CF7733"/>
    <w:rsid w:val="00D1160E"/>
    <w:rsid w:val="00D123CE"/>
    <w:rsid w:val="00D1488A"/>
    <w:rsid w:val="00D17AFF"/>
    <w:rsid w:val="00D22527"/>
    <w:rsid w:val="00D40B6E"/>
    <w:rsid w:val="00D416B7"/>
    <w:rsid w:val="00D5095E"/>
    <w:rsid w:val="00D52C06"/>
    <w:rsid w:val="00D83377"/>
    <w:rsid w:val="00DB311F"/>
    <w:rsid w:val="00DD5C13"/>
    <w:rsid w:val="00DE3792"/>
    <w:rsid w:val="00DF5F2E"/>
    <w:rsid w:val="00DF7A3B"/>
    <w:rsid w:val="00E1315E"/>
    <w:rsid w:val="00E220A5"/>
    <w:rsid w:val="00E327B2"/>
    <w:rsid w:val="00E46ECC"/>
    <w:rsid w:val="00E71A98"/>
    <w:rsid w:val="00E81E9B"/>
    <w:rsid w:val="00E927BD"/>
    <w:rsid w:val="00E95175"/>
    <w:rsid w:val="00EA6DDA"/>
    <w:rsid w:val="00EE64C2"/>
    <w:rsid w:val="00EE745E"/>
    <w:rsid w:val="00EF04BE"/>
    <w:rsid w:val="00EF24B3"/>
    <w:rsid w:val="00F50512"/>
    <w:rsid w:val="00F50DF9"/>
    <w:rsid w:val="00F667EC"/>
    <w:rsid w:val="00F72FF2"/>
    <w:rsid w:val="00F86FF9"/>
    <w:rsid w:val="00F94EA1"/>
    <w:rsid w:val="00FA4351"/>
    <w:rsid w:val="00FA62E4"/>
    <w:rsid w:val="00FA74F4"/>
    <w:rsid w:val="00FB5F7F"/>
    <w:rsid w:val="00FE253E"/>
    <w:rsid w:val="00FF1915"/>
    <w:rsid w:val="00FF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376A"/>
  <w15:chartTrackingRefBased/>
  <w15:docId w15:val="{D16CE6E9-D29E-D246-9EFC-3F946A90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2D"/>
    <w:rPr>
      <w:rFonts w:eastAsiaTheme="minorEastAsia"/>
    </w:rPr>
  </w:style>
  <w:style w:type="paragraph" w:styleId="Heading1">
    <w:name w:val="heading 1"/>
    <w:basedOn w:val="Normal"/>
    <w:next w:val="Normal"/>
    <w:link w:val="Heading1Char"/>
    <w:uiPriority w:val="9"/>
    <w:qFormat/>
    <w:rsid w:val="0066092D"/>
    <w:pPr>
      <w:keepNext/>
      <w:keepLines/>
      <w:spacing w:before="480"/>
      <w:outlineLvl w:val="0"/>
    </w:pPr>
    <w:rPr>
      <w:rFonts w:asciiTheme="majorHAnsi" w:eastAsiaTheme="majorEastAsia" w:hAnsiTheme="majorHAnsi" w:cstheme="majorBidi"/>
      <w:b/>
      <w:bCs/>
      <w:color w:val="0F435C" w:themeColor="accent1" w:themeShade="B5"/>
      <w:sz w:val="32"/>
      <w:szCs w:val="32"/>
    </w:rPr>
  </w:style>
  <w:style w:type="paragraph" w:styleId="Heading2">
    <w:name w:val="heading 2"/>
    <w:basedOn w:val="Normal"/>
    <w:next w:val="Normal"/>
    <w:link w:val="Heading2Char"/>
    <w:uiPriority w:val="9"/>
    <w:unhideWhenUsed/>
    <w:qFormat/>
    <w:rsid w:val="0066092D"/>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6092D"/>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66092D"/>
    <w:pPr>
      <w:keepNext/>
      <w:keepLines/>
      <w:spacing w:before="20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D14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92D"/>
    <w:rPr>
      <w:rFonts w:ascii="Lucida Grande" w:hAnsi="Lucida Grande"/>
      <w:sz w:val="18"/>
      <w:szCs w:val="18"/>
    </w:rPr>
  </w:style>
  <w:style w:type="character" w:customStyle="1" w:styleId="BalloonTextChar">
    <w:name w:val="Balloon Text Char"/>
    <w:basedOn w:val="DefaultParagraphFont"/>
    <w:link w:val="BalloonText"/>
    <w:uiPriority w:val="99"/>
    <w:semiHidden/>
    <w:rsid w:val="0066092D"/>
    <w:rPr>
      <w:rFonts w:ascii="Lucida Grande" w:eastAsiaTheme="minorEastAsia" w:hAnsi="Lucida Grande"/>
      <w:sz w:val="18"/>
      <w:szCs w:val="18"/>
    </w:rPr>
  </w:style>
  <w:style w:type="character" w:styleId="CommentReference">
    <w:name w:val="annotation reference"/>
    <w:basedOn w:val="DefaultParagraphFont"/>
    <w:uiPriority w:val="99"/>
    <w:semiHidden/>
    <w:unhideWhenUsed/>
    <w:rsid w:val="0066092D"/>
    <w:rPr>
      <w:sz w:val="18"/>
      <w:szCs w:val="18"/>
    </w:rPr>
  </w:style>
  <w:style w:type="character" w:customStyle="1" w:styleId="Heading1Char">
    <w:name w:val="Heading 1 Char"/>
    <w:basedOn w:val="DefaultParagraphFont"/>
    <w:link w:val="Heading1"/>
    <w:uiPriority w:val="9"/>
    <w:rsid w:val="0066092D"/>
    <w:rPr>
      <w:rFonts w:asciiTheme="majorHAnsi" w:eastAsiaTheme="majorEastAsia" w:hAnsiTheme="majorHAnsi" w:cstheme="majorBidi"/>
      <w:b/>
      <w:bCs/>
      <w:color w:val="0F435C" w:themeColor="accent1" w:themeShade="B5"/>
      <w:sz w:val="32"/>
      <w:szCs w:val="32"/>
    </w:rPr>
  </w:style>
  <w:style w:type="character" w:customStyle="1" w:styleId="Heading2Char">
    <w:name w:val="Heading 2 Char"/>
    <w:basedOn w:val="DefaultParagraphFont"/>
    <w:link w:val="Heading2"/>
    <w:uiPriority w:val="9"/>
    <w:rsid w:val="0066092D"/>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6092D"/>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66092D"/>
    <w:rPr>
      <w:rFonts w:asciiTheme="majorHAnsi" w:eastAsiaTheme="majorEastAsia" w:hAnsiTheme="majorHAnsi" w:cstheme="majorBidi"/>
      <w:b/>
      <w:bCs/>
      <w:i/>
      <w:iCs/>
      <w:color w:val="156082" w:themeColor="accent1"/>
    </w:rPr>
  </w:style>
  <w:style w:type="table" w:styleId="TableGrid">
    <w:name w:val="Table Grid"/>
    <w:basedOn w:val="TableNormal"/>
    <w:uiPriority w:val="59"/>
    <w:rsid w:val="0066092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6092D"/>
  </w:style>
  <w:style w:type="character" w:customStyle="1" w:styleId="CommentTextChar">
    <w:name w:val="Comment Text Char"/>
    <w:basedOn w:val="DefaultParagraphFont"/>
    <w:link w:val="CommentText"/>
    <w:uiPriority w:val="99"/>
    <w:semiHidden/>
    <w:rsid w:val="0066092D"/>
    <w:rPr>
      <w:rFonts w:eastAsiaTheme="minorEastAsia"/>
    </w:rPr>
  </w:style>
  <w:style w:type="paragraph" w:styleId="CommentSubject">
    <w:name w:val="annotation subject"/>
    <w:basedOn w:val="CommentText"/>
    <w:next w:val="CommentText"/>
    <w:link w:val="CommentSubjectChar"/>
    <w:uiPriority w:val="99"/>
    <w:semiHidden/>
    <w:unhideWhenUsed/>
    <w:rsid w:val="0066092D"/>
    <w:rPr>
      <w:b/>
      <w:bCs/>
      <w:sz w:val="20"/>
      <w:szCs w:val="20"/>
    </w:rPr>
  </w:style>
  <w:style w:type="character" w:customStyle="1" w:styleId="CommentSubjectChar">
    <w:name w:val="Comment Subject Char"/>
    <w:basedOn w:val="CommentTextChar"/>
    <w:link w:val="CommentSubject"/>
    <w:uiPriority w:val="99"/>
    <w:semiHidden/>
    <w:rsid w:val="0066092D"/>
    <w:rPr>
      <w:rFonts w:eastAsiaTheme="minorEastAsia"/>
      <w:b/>
      <w:bCs/>
      <w:sz w:val="20"/>
      <w:szCs w:val="20"/>
    </w:rPr>
  </w:style>
  <w:style w:type="paragraph" w:styleId="DocumentMap">
    <w:name w:val="Document Map"/>
    <w:basedOn w:val="Normal"/>
    <w:link w:val="DocumentMapChar"/>
    <w:uiPriority w:val="99"/>
    <w:semiHidden/>
    <w:unhideWhenUsed/>
    <w:rsid w:val="0066092D"/>
    <w:rPr>
      <w:rFonts w:ascii="Lucida Grande" w:hAnsi="Lucida Grande" w:cs="Lucida Grande"/>
    </w:rPr>
  </w:style>
  <w:style w:type="character" w:customStyle="1" w:styleId="DocumentMapChar">
    <w:name w:val="Document Map Char"/>
    <w:basedOn w:val="DefaultParagraphFont"/>
    <w:link w:val="DocumentMap"/>
    <w:uiPriority w:val="99"/>
    <w:semiHidden/>
    <w:rsid w:val="0066092D"/>
    <w:rPr>
      <w:rFonts w:ascii="Lucida Grande" w:eastAsiaTheme="minorEastAsia" w:hAnsi="Lucida Grande" w:cs="Lucida Grande"/>
    </w:rPr>
  </w:style>
  <w:style w:type="character" w:styleId="FollowedHyperlink">
    <w:name w:val="FollowedHyperlink"/>
    <w:basedOn w:val="DefaultParagraphFont"/>
    <w:uiPriority w:val="99"/>
    <w:semiHidden/>
    <w:unhideWhenUsed/>
    <w:rsid w:val="0066092D"/>
    <w:rPr>
      <w:color w:val="96607D" w:themeColor="followedHyperlink"/>
      <w:u w:val="single"/>
    </w:rPr>
  </w:style>
  <w:style w:type="character" w:styleId="Hyperlink">
    <w:name w:val="Hyperlink"/>
    <w:basedOn w:val="DefaultParagraphFont"/>
    <w:uiPriority w:val="99"/>
    <w:unhideWhenUsed/>
    <w:rsid w:val="0066092D"/>
    <w:rPr>
      <w:color w:val="467886" w:themeColor="hyperlink"/>
      <w:u w:val="single"/>
    </w:rPr>
  </w:style>
  <w:style w:type="paragraph" w:styleId="ListParagraph">
    <w:name w:val="List Paragraph"/>
    <w:basedOn w:val="Normal"/>
    <w:uiPriority w:val="34"/>
    <w:qFormat/>
    <w:rsid w:val="0066092D"/>
    <w:pPr>
      <w:ind w:left="720"/>
      <w:contextualSpacing/>
    </w:pPr>
  </w:style>
  <w:style w:type="character" w:customStyle="1" w:styleId="Heading5Char">
    <w:name w:val="Heading 5 Char"/>
    <w:basedOn w:val="DefaultParagraphFont"/>
    <w:link w:val="Heading5"/>
    <w:uiPriority w:val="9"/>
    <w:semiHidden/>
    <w:rsid w:val="00D14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88A"/>
    <w:rPr>
      <w:rFonts w:eastAsiaTheme="majorEastAsia" w:cstheme="majorBidi"/>
      <w:color w:val="272727" w:themeColor="text1" w:themeTint="D8"/>
    </w:rPr>
  </w:style>
  <w:style w:type="paragraph" w:styleId="Title">
    <w:name w:val="Title"/>
    <w:basedOn w:val="Normal"/>
    <w:next w:val="Normal"/>
    <w:link w:val="TitleChar"/>
    <w:uiPriority w:val="10"/>
    <w:qFormat/>
    <w:rsid w:val="00D14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8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8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488A"/>
    <w:rPr>
      <w:rFonts w:eastAsiaTheme="minorEastAsia"/>
      <w:i/>
      <w:iCs/>
      <w:color w:val="404040" w:themeColor="text1" w:themeTint="BF"/>
    </w:rPr>
  </w:style>
  <w:style w:type="character" w:styleId="IntenseEmphasis">
    <w:name w:val="Intense Emphasis"/>
    <w:basedOn w:val="DefaultParagraphFont"/>
    <w:uiPriority w:val="21"/>
    <w:qFormat/>
    <w:rsid w:val="00D1488A"/>
    <w:rPr>
      <w:i/>
      <w:iCs/>
      <w:color w:val="0F4761" w:themeColor="accent1" w:themeShade="BF"/>
    </w:rPr>
  </w:style>
  <w:style w:type="paragraph" w:styleId="IntenseQuote">
    <w:name w:val="Intense Quote"/>
    <w:basedOn w:val="Normal"/>
    <w:next w:val="Normal"/>
    <w:link w:val="IntenseQuoteChar"/>
    <w:uiPriority w:val="30"/>
    <w:qFormat/>
    <w:rsid w:val="00D14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88A"/>
    <w:rPr>
      <w:rFonts w:eastAsiaTheme="minorEastAsia"/>
      <w:i/>
      <w:iCs/>
      <w:color w:val="0F4761" w:themeColor="accent1" w:themeShade="BF"/>
    </w:rPr>
  </w:style>
  <w:style w:type="character" w:styleId="IntenseReference">
    <w:name w:val="Intense Reference"/>
    <w:basedOn w:val="DefaultParagraphFont"/>
    <w:uiPriority w:val="32"/>
    <w:qFormat/>
    <w:rsid w:val="00D1488A"/>
    <w:rPr>
      <w:b/>
      <w:bCs/>
      <w:smallCaps/>
      <w:color w:val="0F4761" w:themeColor="accent1" w:themeShade="BF"/>
      <w:spacing w:val="5"/>
    </w:rPr>
  </w:style>
  <w:style w:type="paragraph" w:styleId="NormalWeb">
    <w:name w:val="Normal (Web)"/>
    <w:basedOn w:val="Normal"/>
    <w:uiPriority w:val="99"/>
    <w:semiHidden/>
    <w:unhideWhenUsed/>
    <w:rsid w:val="00D1488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4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Hemang Subramanian</dc:creator>
  <cp:keywords/>
  <dc:description/>
  <cp:lastModifiedBy>Hemang Subramanian</cp:lastModifiedBy>
  <cp:revision>2</cp:revision>
  <dcterms:created xsi:type="dcterms:W3CDTF">2025-02-19T14:07:00Z</dcterms:created>
  <dcterms:modified xsi:type="dcterms:W3CDTF">2025-02-19T14:07:00Z</dcterms:modified>
</cp:coreProperties>
</file>